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CC659" w14:textId="1377F795" w:rsidR="00865120" w:rsidRDefault="00235978" w:rsidP="00865120">
      <w:pPr>
        <w:pStyle w:val="berschrift3"/>
        <w:widowControl/>
        <w:tabs>
          <w:tab w:val="left" w:pos="5954"/>
        </w:tabs>
        <w:autoSpaceDE/>
        <w:adjustRightInd/>
        <w:spacing w:line="360" w:lineRule="auto"/>
      </w:pPr>
      <w:r>
        <w:t>##</w:t>
      </w:r>
      <w:r w:rsidR="00865120">
        <w:t>BSVK</w:t>
      </w:r>
      <w:r w:rsidR="00171805">
        <w:t xml:space="preserve"> </w:t>
      </w:r>
      <w:r w:rsidR="00865120">
        <w:t>-</w:t>
      </w:r>
      <w:r w:rsidR="00171805">
        <w:t xml:space="preserve"> </w:t>
      </w:r>
      <w:r w:rsidR="00865120">
        <w:t>Rundschreiben</w:t>
      </w:r>
      <w:r w:rsidR="00171805">
        <w:t xml:space="preserve"> </w:t>
      </w:r>
      <w:r w:rsidR="00504BDD">
        <w:t>6</w:t>
      </w:r>
      <w:r w:rsidR="00171805">
        <w:t xml:space="preserve"> </w:t>
      </w:r>
      <w:r w:rsidR="00865120">
        <w:t>/</w:t>
      </w:r>
      <w:r w:rsidR="00171805">
        <w:t xml:space="preserve"> </w:t>
      </w:r>
      <w:r w:rsidR="00865120">
        <w:t>20</w:t>
      </w:r>
      <w:r w:rsidR="00FB2731">
        <w:t>20</w:t>
      </w:r>
      <w:r w:rsidR="00865120">
        <w:tab/>
        <w:t>Köln,</w:t>
      </w:r>
      <w:r w:rsidR="00171805">
        <w:t xml:space="preserve"> </w:t>
      </w:r>
      <w:r w:rsidR="00865120">
        <w:t>den</w:t>
      </w:r>
      <w:r w:rsidR="00171805">
        <w:t xml:space="preserve"> </w:t>
      </w:r>
      <w:r w:rsidR="00FF2371">
        <w:t>8</w:t>
      </w:r>
      <w:r w:rsidR="00FB2731">
        <w:t>.</w:t>
      </w:r>
      <w:r w:rsidR="00171805">
        <w:t xml:space="preserve"> </w:t>
      </w:r>
      <w:r w:rsidR="00504BDD">
        <w:t>Dezember</w:t>
      </w:r>
      <w:r w:rsidR="00171805">
        <w:t xml:space="preserve"> </w:t>
      </w:r>
      <w:r w:rsidR="00FB2731">
        <w:t>2020</w:t>
      </w:r>
    </w:p>
    <w:p w14:paraId="27B231E1" w14:textId="77777777" w:rsidR="00865120" w:rsidRDefault="00865120" w:rsidP="00865120">
      <w:pPr>
        <w:spacing w:line="360" w:lineRule="auto"/>
        <w:rPr>
          <w:rFonts w:ascii="Arial" w:hAnsi="Arial" w:cs="Arial"/>
          <w:sz w:val="22"/>
          <w:szCs w:val="22"/>
        </w:rPr>
      </w:pPr>
    </w:p>
    <w:p w14:paraId="2A1F82AB" w14:textId="77777777" w:rsidR="000F4C9D" w:rsidRDefault="000F4C9D" w:rsidP="00865120">
      <w:pPr>
        <w:spacing w:line="360" w:lineRule="auto"/>
        <w:rPr>
          <w:rFonts w:ascii="Arial" w:hAnsi="Arial" w:cs="Arial"/>
          <w:sz w:val="22"/>
          <w:szCs w:val="22"/>
        </w:rPr>
      </w:pPr>
    </w:p>
    <w:p w14:paraId="15E497CA" w14:textId="7C61D3C3" w:rsidR="00865120" w:rsidRDefault="00235978" w:rsidP="00865120">
      <w:pPr>
        <w:spacing w:line="360" w:lineRule="auto"/>
        <w:rPr>
          <w:rFonts w:ascii="Arial" w:hAnsi="Arial" w:cs="Arial"/>
          <w:b/>
          <w:bCs/>
          <w:sz w:val="22"/>
          <w:szCs w:val="22"/>
        </w:rPr>
      </w:pPr>
      <w:r>
        <w:rPr>
          <w:rFonts w:ascii="Arial" w:hAnsi="Arial" w:cs="Arial"/>
          <w:b/>
          <w:bCs/>
          <w:sz w:val="22"/>
          <w:szCs w:val="22"/>
        </w:rPr>
        <w:t>##</w:t>
      </w:r>
      <w:r w:rsidR="00865120">
        <w:rPr>
          <w:rFonts w:ascii="Arial" w:hAnsi="Arial" w:cs="Arial"/>
          <w:b/>
          <w:bCs/>
          <w:sz w:val="22"/>
          <w:szCs w:val="22"/>
        </w:rPr>
        <w:t>An</w:t>
      </w:r>
      <w:r w:rsidR="00171805">
        <w:rPr>
          <w:rFonts w:ascii="Arial" w:hAnsi="Arial" w:cs="Arial"/>
          <w:b/>
          <w:bCs/>
          <w:sz w:val="22"/>
          <w:szCs w:val="22"/>
        </w:rPr>
        <w:t xml:space="preserve"> </w:t>
      </w:r>
      <w:r w:rsidR="00865120">
        <w:rPr>
          <w:rFonts w:ascii="Arial" w:hAnsi="Arial" w:cs="Arial"/>
          <w:b/>
          <w:bCs/>
          <w:sz w:val="22"/>
          <w:szCs w:val="22"/>
        </w:rPr>
        <w:t>alle</w:t>
      </w:r>
      <w:r w:rsidR="00171805">
        <w:rPr>
          <w:rFonts w:ascii="Arial" w:hAnsi="Arial" w:cs="Arial"/>
          <w:b/>
          <w:bCs/>
          <w:sz w:val="22"/>
          <w:szCs w:val="22"/>
        </w:rPr>
        <w:t xml:space="preserve"> </w:t>
      </w:r>
      <w:r w:rsidR="00865120">
        <w:rPr>
          <w:rFonts w:ascii="Arial" w:hAnsi="Arial" w:cs="Arial"/>
          <w:b/>
          <w:bCs/>
          <w:sz w:val="22"/>
          <w:szCs w:val="22"/>
        </w:rPr>
        <w:t>Mitglieder,</w:t>
      </w:r>
      <w:r w:rsidR="00171805">
        <w:rPr>
          <w:rFonts w:ascii="Arial" w:hAnsi="Arial" w:cs="Arial"/>
          <w:b/>
          <w:bCs/>
          <w:sz w:val="22"/>
          <w:szCs w:val="22"/>
        </w:rPr>
        <w:t xml:space="preserve"> </w:t>
      </w:r>
      <w:r w:rsidR="00865120">
        <w:rPr>
          <w:rFonts w:ascii="Arial" w:hAnsi="Arial" w:cs="Arial"/>
          <w:b/>
          <w:bCs/>
          <w:sz w:val="22"/>
          <w:szCs w:val="22"/>
        </w:rPr>
        <w:t>Förderer</w:t>
      </w:r>
      <w:r w:rsidR="00171805">
        <w:rPr>
          <w:rFonts w:ascii="Arial" w:hAnsi="Arial" w:cs="Arial"/>
          <w:b/>
          <w:bCs/>
          <w:sz w:val="22"/>
          <w:szCs w:val="22"/>
        </w:rPr>
        <w:t xml:space="preserve"> </w:t>
      </w:r>
      <w:r w:rsidR="00865120">
        <w:rPr>
          <w:rFonts w:ascii="Arial" w:hAnsi="Arial" w:cs="Arial"/>
          <w:b/>
          <w:bCs/>
          <w:sz w:val="22"/>
          <w:szCs w:val="22"/>
        </w:rPr>
        <w:t>und</w:t>
      </w:r>
      <w:r w:rsidR="00171805">
        <w:rPr>
          <w:rFonts w:ascii="Arial" w:hAnsi="Arial" w:cs="Arial"/>
          <w:b/>
          <w:bCs/>
          <w:sz w:val="22"/>
          <w:szCs w:val="22"/>
        </w:rPr>
        <w:t xml:space="preserve"> </w:t>
      </w:r>
      <w:r w:rsidR="00865120">
        <w:rPr>
          <w:rFonts w:ascii="Arial" w:hAnsi="Arial" w:cs="Arial"/>
          <w:b/>
          <w:bCs/>
          <w:sz w:val="22"/>
          <w:szCs w:val="22"/>
        </w:rPr>
        <w:t>Freunde,</w:t>
      </w:r>
    </w:p>
    <w:p w14:paraId="7D9FE6AA" w14:textId="77777777" w:rsidR="00865120" w:rsidRDefault="00865120" w:rsidP="00865120">
      <w:pPr>
        <w:spacing w:line="360" w:lineRule="auto"/>
        <w:rPr>
          <w:rFonts w:ascii="Arial" w:hAnsi="Arial" w:cs="Arial"/>
          <w:b/>
          <w:bCs/>
          <w:sz w:val="22"/>
          <w:szCs w:val="22"/>
        </w:rPr>
      </w:pPr>
    </w:p>
    <w:p w14:paraId="7A60F021" w14:textId="58337D51" w:rsidR="00865120" w:rsidRDefault="00865120" w:rsidP="00865120">
      <w:pPr>
        <w:spacing w:line="360" w:lineRule="auto"/>
        <w:rPr>
          <w:rFonts w:ascii="Arial" w:hAnsi="Arial" w:cs="Arial"/>
          <w:b/>
          <w:bCs/>
          <w:sz w:val="22"/>
          <w:szCs w:val="22"/>
        </w:rPr>
      </w:pPr>
      <w:r>
        <w:rPr>
          <w:rFonts w:ascii="Arial" w:hAnsi="Arial" w:cs="Arial"/>
          <w:b/>
          <w:bCs/>
          <w:sz w:val="22"/>
          <w:szCs w:val="22"/>
        </w:rPr>
        <w:t>sehr</w:t>
      </w:r>
      <w:r w:rsidR="00171805">
        <w:rPr>
          <w:rFonts w:ascii="Arial" w:hAnsi="Arial" w:cs="Arial"/>
          <w:b/>
          <w:bCs/>
          <w:sz w:val="22"/>
          <w:szCs w:val="22"/>
        </w:rPr>
        <w:t xml:space="preserve"> </w:t>
      </w:r>
      <w:r>
        <w:rPr>
          <w:rFonts w:ascii="Arial" w:hAnsi="Arial" w:cs="Arial"/>
          <w:b/>
          <w:bCs/>
          <w:sz w:val="22"/>
          <w:szCs w:val="22"/>
        </w:rPr>
        <w:t>geehrte</w:t>
      </w:r>
      <w:r w:rsidR="00171805">
        <w:rPr>
          <w:rFonts w:ascii="Arial" w:hAnsi="Arial" w:cs="Arial"/>
          <w:b/>
          <w:bCs/>
          <w:sz w:val="22"/>
          <w:szCs w:val="22"/>
        </w:rPr>
        <w:t xml:space="preserve"> </w:t>
      </w:r>
      <w:r>
        <w:rPr>
          <w:rFonts w:ascii="Arial" w:hAnsi="Arial" w:cs="Arial"/>
          <w:b/>
          <w:bCs/>
          <w:sz w:val="22"/>
          <w:szCs w:val="22"/>
        </w:rPr>
        <w:t>Damen</w:t>
      </w:r>
      <w:r w:rsidR="00171805">
        <w:rPr>
          <w:rFonts w:ascii="Arial" w:hAnsi="Arial" w:cs="Arial"/>
          <w:b/>
          <w:bCs/>
          <w:sz w:val="22"/>
          <w:szCs w:val="22"/>
        </w:rPr>
        <w:t xml:space="preserve"> </w:t>
      </w:r>
      <w:r>
        <w:rPr>
          <w:rFonts w:ascii="Arial" w:hAnsi="Arial" w:cs="Arial"/>
          <w:b/>
          <w:bCs/>
          <w:sz w:val="22"/>
          <w:szCs w:val="22"/>
        </w:rPr>
        <w:t>und</w:t>
      </w:r>
      <w:r w:rsidR="00171805">
        <w:rPr>
          <w:rFonts w:ascii="Arial" w:hAnsi="Arial" w:cs="Arial"/>
          <w:b/>
          <w:bCs/>
          <w:sz w:val="22"/>
          <w:szCs w:val="22"/>
        </w:rPr>
        <w:t xml:space="preserve"> </w:t>
      </w:r>
      <w:r>
        <w:rPr>
          <w:rFonts w:ascii="Arial" w:hAnsi="Arial" w:cs="Arial"/>
          <w:b/>
          <w:bCs/>
          <w:sz w:val="22"/>
          <w:szCs w:val="22"/>
        </w:rPr>
        <w:t>Herren,</w:t>
      </w:r>
    </w:p>
    <w:p w14:paraId="51F9C1BC" w14:textId="77777777" w:rsidR="00865120" w:rsidRDefault="00865120" w:rsidP="00865120">
      <w:pPr>
        <w:spacing w:line="360" w:lineRule="auto"/>
        <w:rPr>
          <w:rFonts w:ascii="Arial" w:hAnsi="Arial" w:cs="Arial"/>
          <w:sz w:val="22"/>
          <w:szCs w:val="22"/>
        </w:rPr>
      </w:pPr>
    </w:p>
    <w:p w14:paraId="4F81094E" w14:textId="5005C85D" w:rsidR="00504BDD" w:rsidRDefault="00235978" w:rsidP="00504BDD">
      <w:pPr>
        <w:spacing w:line="360" w:lineRule="auto"/>
        <w:rPr>
          <w:rFonts w:ascii="Arial" w:hAnsi="Arial" w:cs="Arial"/>
          <w:snapToGrid w:val="0"/>
          <w:sz w:val="22"/>
        </w:rPr>
      </w:pPr>
      <w:r>
        <w:rPr>
          <w:rFonts w:ascii="Arial" w:hAnsi="Arial" w:cs="Arial"/>
          <w:snapToGrid w:val="0"/>
          <w:sz w:val="22"/>
        </w:rPr>
        <w:t>##</w:t>
      </w:r>
      <w:r w:rsidR="00E92265">
        <w:rPr>
          <w:rFonts w:ascii="Arial" w:hAnsi="Arial" w:cs="Arial"/>
          <w:snapToGrid w:val="0"/>
          <w:sz w:val="22"/>
        </w:rPr>
        <w:t xml:space="preserve">wegen des Corona Teil-Lockdowns kann auch die alljährliche Weihnachtsfeier </w:t>
      </w:r>
      <w:r w:rsidR="00504BDD">
        <w:rPr>
          <w:rFonts w:ascii="Arial" w:hAnsi="Arial" w:cs="Arial"/>
          <w:snapToGrid w:val="0"/>
          <w:sz w:val="22"/>
        </w:rPr>
        <w:t>des Blinden- und Sehbehindertenvereins</w:t>
      </w:r>
      <w:r w:rsidR="00E92265">
        <w:rPr>
          <w:rFonts w:ascii="Arial" w:hAnsi="Arial" w:cs="Arial"/>
          <w:snapToGrid w:val="0"/>
          <w:sz w:val="22"/>
        </w:rPr>
        <w:t xml:space="preserve"> leider</w:t>
      </w:r>
      <w:r w:rsidR="00504BDD">
        <w:rPr>
          <w:rFonts w:ascii="Arial" w:hAnsi="Arial" w:cs="Arial"/>
          <w:snapToGrid w:val="0"/>
          <w:sz w:val="22"/>
        </w:rPr>
        <w:t xml:space="preserve"> nicht stattfinden. </w:t>
      </w:r>
    </w:p>
    <w:p w14:paraId="00B08907" w14:textId="77777777" w:rsidR="00504BDD" w:rsidRDefault="00504BDD" w:rsidP="00504BDD">
      <w:pPr>
        <w:spacing w:line="360" w:lineRule="auto"/>
        <w:rPr>
          <w:rFonts w:ascii="Arial" w:hAnsi="Arial" w:cs="Arial"/>
          <w:snapToGrid w:val="0"/>
          <w:sz w:val="22"/>
        </w:rPr>
      </w:pPr>
    </w:p>
    <w:p w14:paraId="1294683D" w14:textId="08E4809D" w:rsidR="00504BDD" w:rsidRDefault="00235978" w:rsidP="00504BDD">
      <w:pPr>
        <w:spacing w:line="360" w:lineRule="auto"/>
        <w:rPr>
          <w:rFonts w:ascii="Arial" w:hAnsi="Arial" w:cs="Arial"/>
          <w:snapToGrid w:val="0"/>
          <w:sz w:val="22"/>
        </w:rPr>
      </w:pPr>
      <w:r>
        <w:rPr>
          <w:rFonts w:ascii="Arial" w:hAnsi="Arial" w:cs="Arial"/>
          <w:snapToGrid w:val="0"/>
          <w:sz w:val="22"/>
        </w:rPr>
        <w:t>##</w:t>
      </w:r>
      <w:r w:rsidR="00504BDD">
        <w:rPr>
          <w:rFonts w:ascii="Arial" w:hAnsi="Arial" w:cs="Arial"/>
          <w:snapToGrid w:val="0"/>
          <w:sz w:val="22"/>
        </w:rPr>
        <w:t>Die Blinde</w:t>
      </w:r>
      <w:r w:rsidR="00B5108B">
        <w:rPr>
          <w:rFonts w:ascii="Arial" w:hAnsi="Arial" w:cs="Arial"/>
          <w:snapToGrid w:val="0"/>
          <w:sz w:val="22"/>
        </w:rPr>
        <w:t>n-Karnevals</w:t>
      </w:r>
      <w:r w:rsidR="00504BDD">
        <w:rPr>
          <w:rFonts w:ascii="Arial" w:hAnsi="Arial" w:cs="Arial"/>
          <w:snapToGrid w:val="0"/>
          <w:sz w:val="22"/>
        </w:rPr>
        <w:t xml:space="preserve">sitzung </w:t>
      </w:r>
      <w:proofErr w:type="gramStart"/>
      <w:r w:rsidR="00504BDD">
        <w:rPr>
          <w:rFonts w:ascii="Arial" w:hAnsi="Arial" w:cs="Arial"/>
          <w:snapToGrid w:val="0"/>
          <w:sz w:val="22"/>
        </w:rPr>
        <w:t>des BSV-Köln</w:t>
      </w:r>
      <w:proofErr w:type="gramEnd"/>
      <w:r w:rsidR="00504BDD">
        <w:rPr>
          <w:rFonts w:ascii="Arial" w:hAnsi="Arial" w:cs="Arial"/>
          <w:snapToGrid w:val="0"/>
          <w:sz w:val="22"/>
        </w:rPr>
        <w:t xml:space="preserve"> für 2021 wurde bereits abgesagt.</w:t>
      </w:r>
    </w:p>
    <w:p w14:paraId="32CEE5E2" w14:textId="4655CFC4" w:rsidR="00504BDD" w:rsidRDefault="00504BDD" w:rsidP="00504BDD">
      <w:pPr>
        <w:spacing w:line="360" w:lineRule="auto"/>
        <w:rPr>
          <w:rFonts w:ascii="Arial" w:hAnsi="Arial" w:cs="Arial"/>
          <w:snapToGrid w:val="0"/>
          <w:sz w:val="22"/>
        </w:rPr>
      </w:pPr>
    </w:p>
    <w:p w14:paraId="093C09BE" w14:textId="4126BEEF" w:rsidR="00635A55" w:rsidRDefault="00235978" w:rsidP="00171805">
      <w:pPr>
        <w:spacing w:line="360" w:lineRule="auto"/>
        <w:rPr>
          <w:rFonts w:ascii="Arial" w:hAnsi="Arial" w:cs="Arial"/>
          <w:sz w:val="23"/>
          <w:szCs w:val="23"/>
        </w:rPr>
      </w:pPr>
      <w:r>
        <w:rPr>
          <w:rFonts w:ascii="Arial" w:hAnsi="Arial" w:cs="Arial"/>
          <w:sz w:val="23"/>
          <w:szCs w:val="23"/>
        </w:rPr>
        <w:t>##</w:t>
      </w:r>
      <w:r w:rsidR="00674FF3" w:rsidRPr="00674FF3">
        <w:rPr>
          <w:rFonts w:ascii="Arial" w:hAnsi="Arial" w:cs="Arial"/>
          <w:sz w:val="23"/>
          <w:szCs w:val="23"/>
        </w:rPr>
        <w:t>Es</w:t>
      </w:r>
      <w:r w:rsidR="00FF2371">
        <w:rPr>
          <w:rFonts w:ascii="Arial" w:hAnsi="Arial" w:cs="Arial"/>
          <w:sz w:val="23"/>
          <w:szCs w:val="23"/>
        </w:rPr>
        <w:t xml:space="preserve"> sind</w:t>
      </w:r>
      <w:r w:rsidR="00674FF3" w:rsidRPr="00674FF3">
        <w:rPr>
          <w:rFonts w:ascii="Arial" w:hAnsi="Arial" w:cs="Arial"/>
          <w:sz w:val="23"/>
          <w:szCs w:val="23"/>
        </w:rPr>
        <w:t xml:space="preserve"> zurzeit auch keine Gruppen oder persönliche Beratung im Verein</w:t>
      </w:r>
      <w:r w:rsidR="00FF2371">
        <w:rPr>
          <w:rFonts w:ascii="Arial" w:hAnsi="Arial" w:cs="Arial"/>
          <w:sz w:val="23"/>
          <w:szCs w:val="23"/>
        </w:rPr>
        <w:t xml:space="preserve"> möglich</w:t>
      </w:r>
      <w:r w:rsidR="00674FF3" w:rsidRPr="00674FF3">
        <w:rPr>
          <w:rFonts w:ascii="Arial" w:hAnsi="Arial" w:cs="Arial"/>
          <w:sz w:val="23"/>
          <w:szCs w:val="23"/>
        </w:rPr>
        <w:t xml:space="preserve">. </w:t>
      </w:r>
      <w:r w:rsidR="00674FF3">
        <w:rPr>
          <w:rFonts w:ascii="Arial" w:hAnsi="Arial" w:cs="Arial"/>
          <w:sz w:val="23"/>
          <w:szCs w:val="23"/>
        </w:rPr>
        <w:br/>
        <w:t>Lediglich telefonisch erreichen Sie uns weiterhin dienstags und donnerstags in der Zeit von 16 bis 18 Uhr</w:t>
      </w:r>
      <w:r w:rsidR="00FF2371">
        <w:rPr>
          <w:rFonts w:ascii="Arial" w:hAnsi="Arial" w:cs="Arial"/>
          <w:sz w:val="23"/>
          <w:szCs w:val="23"/>
        </w:rPr>
        <w:t xml:space="preserve">, mit Ausnahme der Weihnachtsferien vom 21. Dezember 2020 bis 4. Januar 2021. </w:t>
      </w:r>
    </w:p>
    <w:p w14:paraId="7FFC9128" w14:textId="2274ABC5" w:rsidR="00674FF3" w:rsidRDefault="00674FF3" w:rsidP="00171805">
      <w:pPr>
        <w:spacing w:line="360" w:lineRule="auto"/>
        <w:rPr>
          <w:rFonts w:ascii="Arial" w:hAnsi="Arial" w:cs="Arial"/>
          <w:sz w:val="23"/>
          <w:szCs w:val="23"/>
        </w:rPr>
      </w:pPr>
    </w:p>
    <w:p w14:paraId="2E5D60DD" w14:textId="0EACBA69" w:rsidR="00D949EE" w:rsidRPr="00CB0990" w:rsidRDefault="00235978" w:rsidP="00D949EE">
      <w:pPr>
        <w:spacing w:line="360" w:lineRule="auto"/>
        <w:rPr>
          <w:rFonts w:ascii="Arial" w:hAnsi="Arial" w:cs="Arial"/>
        </w:rPr>
      </w:pPr>
      <w:r>
        <w:rPr>
          <w:rFonts w:ascii="Arial" w:hAnsi="Arial" w:cs="Arial"/>
          <w:b/>
          <w:bCs/>
          <w:sz w:val="23"/>
          <w:szCs w:val="23"/>
        </w:rPr>
        <w:t>##</w:t>
      </w:r>
      <w:r w:rsidR="00D949EE">
        <w:rPr>
          <w:rFonts w:ascii="Arial" w:hAnsi="Arial" w:cs="Arial"/>
          <w:b/>
          <w:bCs/>
          <w:sz w:val="23"/>
          <w:szCs w:val="23"/>
        </w:rPr>
        <w:t xml:space="preserve">Mitgliedsbeitrag 2021 </w:t>
      </w:r>
      <w:r w:rsidR="00D949EE">
        <w:rPr>
          <w:rFonts w:ascii="Arial" w:hAnsi="Arial" w:cs="Arial"/>
          <w:b/>
          <w:bCs/>
          <w:sz w:val="23"/>
          <w:szCs w:val="23"/>
        </w:rPr>
        <w:br/>
      </w:r>
      <w:r w:rsidR="00D949EE">
        <w:rPr>
          <w:rFonts w:ascii="Arial" w:hAnsi="Arial" w:cs="Arial"/>
          <w:sz w:val="23"/>
          <w:szCs w:val="23"/>
        </w:rPr>
        <w:t>Da wir momentan noch keine Veranstaltungen für 2021 planen können, weisen wir bereits jetzt darauf hin, dass wir i</w:t>
      </w:r>
      <w:r w:rsidR="00D949EE" w:rsidRPr="00D949EE">
        <w:rPr>
          <w:rFonts w:ascii="Arial" w:hAnsi="Arial" w:cs="Arial"/>
          <w:sz w:val="23"/>
          <w:szCs w:val="23"/>
        </w:rPr>
        <w:t xml:space="preserve">n der 6 Kalenderwoche </w:t>
      </w:r>
      <w:r w:rsidR="00D949EE">
        <w:rPr>
          <w:rFonts w:ascii="Arial" w:hAnsi="Arial" w:cs="Arial"/>
          <w:sz w:val="23"/>
          <w:szCs w:val="23"/>
        </w:rPr>
        <w:t>(</w:t>
      </w:r>
      <w:r w:rsidR="00D949EE" w:rsidRPr="00D949EE">
        <w:rPr>
          <w:rFonts w:ascii="Arial" w:hAnsi="Arial" w:cs="Arial"/>
          <w:sz w:val="23"/>
          <w:szCs w:val="23"/>
        </w:rPr>
        <w:t>Anfang Februar 2021</w:t>
      </w:r>
      <w:r w:rsidR="00D949EE">
        <w:rPr>
          <w:rFonts w:ascii="Arial" w:hAnsi="Arial" w:cs="Arial"/>
          <w:sz w:val="23"/>
          <w:szCs w:val="23"/>
        </w:rPr>
        <w:t>)</w:t>
      </w:r>
      <w:r w:rsidR="00D949EE" w:rsidRPr="00D949EE">
        <w:rPr>
          <w:rFonts w:ascii="Arial" w:hAnsi="Arial" w:cs="Arial"/>
          <w:sz w:val="23"/>
          <w:szCs w:val="23"/>
        </w:rPr>
        <w:t xml:space="preserve"> die fälligen Mitgliedsbeiträge sowie die Privathaftpflicht- und </w:t>
      </w:r>
      <w:r w:rsidR="00D949EE" w:rsidRPr="00CB0990">
        <w:rPr>
          <w:rFonts w:ascii="Arial" w:hAnsi="Arial" w:cs="Arial"/>
        </w:rPr>
        <w:t>Hundehaftpflichtbeiträge von Ihren uns benannten Kontoverbindungen abbuchen</w:t>
      </w:r>
      <w:r w:rsidR="00D949EE">
        <w:rPr>
          <w:rFonts w:ascii="Arial" w:hAnsi="Arial" w:cs="Arial"/>
        </w:rPr>
        <w:t xml:space="preserve"> werden</w:t>
      </w:r>
      <w:r w:rsidR="00D949EE" w:rsidRPr="00CB0990">
        <w:rPr>
          <w:rFonts w:ascii="Arial" w:hAnsi="Arial" w:cs="Arial"/>
        </w:rPr>
        <w:t xml:space="preserve">. Da wir bei unserem Verband mit 47,00 € pro Mitglied in Vorlage treten müssen, möchten wir die Mitglieder, die den Beitrag </w:t>
      </w:r>
      <w:r w:rsidR="00D949EE" w:rsidRPr="00CB0990">
        <w:rPr>
          <w:rFonts w:ascii="Arial" w:hAnsi="Arial" w:cs="Arial"/>
          <w:b/>
        </w:rPr>
        <w:t>von uns nicht</w:t>
      </w:r>
      <w:r w:rsidR="00D949EE" w:rsidRPr="00CB0990">
        <w:rPr>
          <w:rFonts w:ascii="Arial" w:hAnsi="Arial" w:cs="Arial"/>
        </w:rPr>
        <w:t xml:space="preserve"> </w:t>
      </w:r>
      <w:r w:rsidR="00D949EE" w:rsidRPr="00CB0990">
        <w:rPr>
          <w:rFonts w:ascii="Arial" w:hAnsi="Arial" w:cs="Arial"/>
          <w:b/>
        </w:rPr>
        <w:t>abbuchen lassen</w:t>
      </w:r>
      <w:r w:rsidR="00D949EE" w:rsidRPr="00CB0990">
        <w:rPr>
          <w:rFonts w:ascii="Arial" w:hAnsi="Arial" w:cs="Arial"/>
        </w:rPr>
        <w:t>, bitten, die fälligen Beträge zeitnah</w:t>
      </w:r>
      <w:r w:rsidR="00D949EE">
        <w:rPr>
          <w:rFonts w:ascii="Arial" w:hAnsi="Arial" w:cs="Arial"/>
        </w:rPr>
        <w:t xml:space="preserve"> – gemäß unserer Satzung-</w:t>
      </w:r>
      <w:r w:rsidR="00D949EE" w:rsidRPr="00CB0990">
        <w:rPr>
          <w:rFonts w:ascii="Arial" w:hAnsi="Arial" w:cs="Arial"/>
        </w:rPr>
        <w:t xml:space="preserve"> ebenfalls auf unser Konto bei der Sparkasse KölnBonn - siehe Impressum - anzuweisen. </w:t>
      </w:r>
    </w:p>
    <w:p w14:paraId="4F59D307" w14:textId="77777777" w:rsidR="00D949EE" w:rsidRPr="00CB0990" w:rsidRDefault="00D949EE" w:rsidP="00D949EE">
      <w:pPr>
        <w:spacing w:line="360" w:lineRule="auto"/>
        <w:rPr>
          <w:rFonts w:ascii="Arial" w:hAnsi="Arial" w:cs="Arial"/>
        </w:rPr>
      </w:pPr>
      <w:r w:rsidRPr="00CB0990">
        <w:rPr>
          <w:rFonts w:ascii="Arial" w:hAnsi="Arial" w:cs="Arial"/>
        </w:rPr>
        <w:t>Bitte sorgen Sie dafür, dass Ihr Konto für diese Abbuchung eine ausreichende Deckung aufweist. Bei den Mitgliedern, die diesen Beitragseinzug zurückbuchen lassen oder der Lastschrifteinzug nicht eingelöst wird, müssen wir zusätzliche Kosten in Rechnung stellen.</w:t>
      </w:r>
    </w:p>
    <w:p w14:paraId="73F2B761" w14:textId="44019E17" w:rsidR="00E92265" w:rsidRPr="00D949EE" w:rsidRDefault="00E92265" w:rsidP="00171805">
      <w:pPr>
        <w:spacing w:line="360" w:lineRule="auto"/>
        <w:rPr>
          <w:rFonts w:ascii="Arial" w:hAnsi="Arial" w:cs="Arial"/>
          <w:sz w:val="23"/>
          <w:szCs w:val="23"/>
        </w:rPr>
      </w:pPr>
    </w:p>
    <w:p w14:paraId="1C479E6E" w14:textId="35E71C48" w:rsidR="00FF2371" w:rsidRDefault="00235978" w:rsidP="00FF2371">
      <w:pPr>
        <w:spacing w:line="360" w:lineRule="auto"/>
        <w:rPr>
          <w:rFonts w:ascii="Arial" w:hAnsi="Arial" w:cs="Arial"/>
          <w:b/>
          <w:bCs/>
          <w:sz w:val="23"/>
          <w:szCs w:val="23"/>
        </w:rPr>
      </w:pPr>
      <w:r>
        <w:rPr>
          <w:rFonts w:ascii="Arial" w:hAnsi="Arial" w:cs="Arial"/>
          <w:b/>
          <w:bCs/>
          <w:sz w:val="23"/>
          <w:szCs w:val="23"/>
        </w:rPr>
        <w:t>##</w:t>
      </w:r>
      <w:r w:rsidR="00FF2371">
        <w:rPr>
          <w:rFonts w:ascii="Arial" w:hAnsi="Arial" w:cs="Arial"/>
          <w:b/>
          <w:bCs/>
          <w:sz w:val="23"/>
          <w:szCs w:val="23"/>
        </w:rPr>
        <w:t>Das nächste Rundschreiben erhalten Sie voraussichtlich Ende Februar / Anfang März 2021.</w:t>
      </w:r>
    </w:p>
    <w:p w14:paraId="4A0DC3AB" w14:textId="113BBEFA" w:rsidR="00E92265" w:rsidRDefault="00E92265" w:rsidP="00171805">
      <w:pPr>
        <w:spacing w:line="360" w:lineRule="auto"/>
        <w:rPr>
          <w:rFonts w:ascii="Arial" w:hAnsi="Arial" w:cs="Arial"/>
          <w:b/>
          <w:bCs/>
          <w:sz w:val="23"/>
          <w:szCs w:val="23"/>
        </w:rPr>
      </w:pPr>
    </w:p>
    <w:p w14:paraId="3C1A3E3C" w14:textId="55D24D3A" w:rsidR="00D949EE" w:rsidRDefault="00D949EE" w:rsidP="00171805">
      <w:pPr>
        <w:spacing w:line="360" w:lineRule="auto"/>
        <w:rPr>
          <w:rFonts w:ascii="Arial" w:hAnsi="Arial" w:cs="Arial"/>
          <w:b/>
          <w:bCs/>
          <w:sz w:val="23"/>
          <w:szCs w:val="23"/>
        </w:rPr>
      </w:pPr>
    </w:p>
    <w:p w14:paraId="3EF9DBD1" w14:textId="46EEEB6B" w:rsidR="00D949EE" w:rsidRPr="00E92265" w:rsidRDefault="00235978" w:rsidP="00D949EE">
      <w:pPr>
        <w:spacing w:line="360" w:lineRule="auto"/>
        <w:rPr>
          <w:rFonts w:ascii="Arial" w:hAnsi="Arial" w:cs="Arial"/>
          <w:sz w:val="23"/>
          <w:szCs w:val="23"/>
        </w:rPr>
      </w:pPr>
      <w:r>
        <w:rPr>
          <w:rFonts w:ascii="Arial" w:hAnsi="Arial" w:cs="Arial"/>
          <w:sz w:val="23"/>
          <w:szCs w:val="23"/>
        </w:rPr>
        <w:lastRenderedPageBreak/>
        <w:t>##</w:t>
      </w:r>
      <w:r w:rsidR="00D949EE" w:rsidRPr="00E92265">
        <w:rPr>
          <w:rFonts w:ascii="Arial" w:hAnsi="Arial" w:cs="Arial"/>
          <w:sz w:val="23"/>
          <w:szCs w:val="23"/>
        </w:rPr>
        <w:t xml:space="preserve">Das vergangene Jahr war eine Herausforderung für uns alle. Für das neue Jahr wünschen wir Ihnen Zuversicht und Gesundheit. </w:t>
      </w:r>
    </w:p>
    <w:p w14:paraId="7FE98435" w14:textId="3C81D2CD" w:rsidR="00D949EE" w:rsidRDefault="00D949EE" w:rsidP="00171805">
      <w:pPr>
        <w:spacing w:line="360" w:lineRule="auto"/>
        <w:rPr>
          <w:rFonts w:ascii="Arial" w:hAnsi="Arial" w:cs="Arial"/>
          <w:b/>
          <w:bCs/>
          <w:sz w:val="23"/>
          <w:szCs w:val="23"/>
        </w:rPr>
      </w:pPr>
    </w:p>
    <w:p w14:paraId="42BBF02E" w14:textId="2802B7E5" w:rsidR="00D949EE" w:rsidRPr="00760DDE" w:rsidRDefault="00235978" w:rsidP="00171805">
      <w:pPr>
        <w:spacing w:line="360" w:lineRule="auto"/>
        <w:rPr>
          <w:rFonts w:ascii="Arial" w:hAnsi="Arial" w:cs="Arial"/>
          <w:sz w:val="23"/>
          <w:szCs w:val="23"/>
        </w:rPr>
      </w:pPr>
      <w:r>
        <w:rPr>
          <w:rFonts w:ascii="Arial" w:hAnsi="Arial" w:cs="Arial"/>
          <w:sz w:val="23"/>
          <w:szCs w:val="23"/>
        </w:rPr>
        <w:t>##</w:t>
      </w:r>
      <w:r w:rsidR="00FF2371" w:rsidRPr="00760DDE">
        <w:rPr>
          <w:rFonts w:ascii="Arial" w:hAnsi="Arial" w:cs="Arial"/>
          <w:sz w:val="23"/>
          <w:szCs w:val="23"/>
        </w:rPr>
        <w:t xml:space="preserve">Unseren Mitgliedern wünscht der Vorstand eine besinnliche Adventszeit, ein frohes Weihnachtsfest und viel Glück für das neue Jahr. </w:t>
      </w:r>
    </w:p>
    <w:p w14:paraId="78CCE033" w14:textId="77777777" w:rsidR="00E92265" w:rsidRDefault="00E92265" w:rsidP="00171805">
      <w:pPr>
        <w:spacing w:line="360" w:lineRule="auto"/>
        <w:rPr>
          <w:rFonts w:ascii="Arial" w:hAnsi="Arial" w:cs="Arial"/>
          <w:b/>
          <w:bCs/>
          <w:sz w:val="23"/>
          <w:szCs w:val="23"/>
        </w:rPr>
      </w:pPr>
    </w:p>
    <w:p w14:paraId="08F5E67C" w14:textId="43358BA3" w:rsidR="004369E3" w:rsidRDefault="004369E3" w:rsidP="00171805">
      <w:pPr>
        <w:spacing w:line="360" w:lineRule="auto"/>
        <w:rPr>
          <w:rFonts w:ascii="Arial" w:hAnsi="Arial" w:cs="Arial"/>
          <w:sz w:val="23"/>
          <w:szCs w:val="23"/>
        </w:rPr>
      </w:pPr>
    </w:p>
    <w:p w14:paraId="2E3DDD38" w14:textId="77777777" w:rsidR="00865120" w:rsidRDefault="00865120" w:rsidP="00865120">
      <w:pPr>
        <w:spacing w:line="360" w:lineRule="auto"/>
        <w:rPr>
          <w:rFonts w:ascii="Arial" w:hAnsi="Arial" w:cs="Arial"/>
          <w:sz w:val="22"/>
          <w:szCs w:val="22"/>
        </w:rPr>
      </w:pPr>
    </w:p>
    <w:p w14:paraId="165C7773" w14:textId="6D512F49" w:rsidR="00865120" w:rsidRDefault="00235978" w:rsidP="00865120">
      <w:pPr>
        <w:spacing w:line="360" w:lineRule="auto"/>
        <w:rPr>
          <w:rFonts w:ascii="Arial" w:hAnsi="Arial" w:cs="Arial"/>
          <w:sz w:val="22"/>
          <w:szCs w:val="22"/>
        </w:rPr>
      </w:pPr>
      <w:r>
        <w:rPr>
          <w:rFonts w:ascii="Arial" w:hAnsi="Arial" w:cs="Arial"/>
          <w:sz w:val="22"/>
          <w:szCs w:val="22"/>
        </w:rPr>
        <w:t>##</w:t>
      </w:r>
      <w:r w:rsidR="00865120">
        <w:rPr>
          <w:rFonts w:ascii="Arial" w:hAnsi="Arial" w:cs="Arial"/>
          <w:sz w:val="22"/>
          <w:szCs w:val="22"/>
        </w:rPr>
        <w:t>Mit</w:t>
      </w:r>
      <w:r w:rsidR="00171805">
        <w:rPr>
          <w:rFonts w:ascii="Arial" w:hAnsi="Arial" w:cs="Arial"/>
          <w:sz w:val="22"/>
          <w:szCs w:val="22"/>
        </w:rPr>
        <w:t xml:space="preserve"> </w:t>
      </w:r>
      <w:r w:rsidR="00865120">
        <w:rPr>
          <w:rFonts w:ascii="Arial" w:hAnsi="Arial" w:cs="Arial"/>
          <w:sz w:val="22"/>
          <w:szCs w:val="22"/>
        </w:rPr>
        <w:t>freundlichen</w:t>
      </w:r>
      <w:r w:rsidR="00171805">
        <w:rPr>
          <w:rFonts w:ascii="Arial" w:hAnsi="Arial" w:cs="Arial"/>
          <w:sz w:val="22"/>
          <w:szCs w:val="22"/>
        </w:rPr>
        <w:t xml:space="preserve"> </w:t>
      </w:r>
      <w:r w:rsidR="00865120">
        <w:rPr>
          <w:rFonts w:ascii="Arial" w:hAnsi="Arial" w:cs="Arial"/>
          <w:sz w:val="22"/>
          <w:szCs w:val="22"/>
        </w:rPr>
        <w:t>Grüßen</w:t>
      </w:r>
    </w:p>
    <w:p w14:paraId="745F42E7" w14:textId="77777777" w:rsidR="00865120" w:rsidRDefault="00865120" w:rsidP="00865120">
      <w:pPr>
        <w:spacing w:line="360" w:lineRule="auto"/>
        <w:rPr>
          <w:rFonts w:ascii="Arial" w:hAnsi="Arial" w:cs="Arial"/>
          <w:sz w:val="22"/>
          <w:szCs w:val="22"/>
        </w:rPr>
      </w:pPr>
    </w:p>
    <w:p w14:paraId="059686BE" w14:textId="73B95247" w:rsidR="00865120" w:rsidRDefault="00865120" w:rsidP="00865120">
      <w:pPr>
        <w:tabs>
          <w:tab w:val="left" w:pos="7425"/>
        </w:tabs>
        <w:spacing w:line="360" w:lineRule="auto"/>
        <w:rPr>
          <w:rFonts w:ascii="Arial" w:hAnsi="Arial" w:cs="Arial"/>
          <w:sz w:val="22"/>
          <w:szCs w:val="22"/>
        </w:rPr>
      </w:pPr>
      <w:r>
        <w:rPr>
          <w:rFonts w:ascii="Arial" w:hAnsi="Arial" w:cs="Arial"/>
          <w:sz w:val="22"/>
          <w:szCs w:val="22"/>
        </w:rPr>
        <w:t>Herbert</w:t>
      </w:r>
      <w:r w:rsidR="00171805">
        <w:rPr>
          <w:rFonts w:ascii="Arial" w:hAnsi="Arial" w:cs="Arial"/>
          <w:sz w:val="22"/>
          <w:szCs w:val="22"/>
        </w:rPr>
        <w:t xml:space="preserve"> </w:t>
      </w:r>
      <w:proofErr w:type="spellStart"/>
      <w:r>
        <w:rPr>
          <w:rFonts w:ascii="Arial" w:hAnsi="Arial" w:cs="Arial"/>
          <w:sz w:val="22"/>
          <w:szCs w:val="22"/>
        </w:rPr>
        <w:t>Klerx</w:t>
      </w:r>
      <w:proofErr w:type="spellEnd"/>
      <w:r w:rsidR="00171805">
        <w:rPr>
          <w:rFonts w:ascii="Arial" w:hAnsi="Arial" w:cs="Arial"/>
          <w:sz w:val="22"/>
          <w:szCs w:val="22"/>
        </w:rPr>
        <w:t xml:space="preserve"> </w:t>
      </w:r>
      <w:r>
        <w:rPr>
          <w:rFonts w:ascii="Arial" w:hAnsi="Arial" w:cs="Arial"/>
          <w:sz w:val="22"/>
          <w:szCs w:val="22"/>
        </w:rPr>
        <w:t>und</w:t>
      </w:r>
      <w:r w:rsidR="000008FF">
        <w:rPr>
          <w:rFonts w:ascii="Arial" w:hAnsi="Arial" w:cs="Arial"/>
          <w:sz w:val="22"/>
          <w:szCs w:val="22"/>
        </w:rPr>
        <w:t xml:space="preserve"> Marisa Sommer</w:t>
      </w:r>
    </w:p>
    <w:p w14:paraId="7ABBCD02" w14:textId="77777777" w:rsidR="00865120" w:rsidRDefault="00865120" w:rsidP="00865120">
      <w:pPr>
        <w:spacing w:line="360" w:lineRule="auto"/>
        <w:rPr>
          <w:rFonts w:ascii="Arial" w:hAnsi="Arial" w:cs="Arial"/>
          <w:b/>
          <w:bCs/>
          <w:sz w:val="22"/>
          <w:szCs w:val="22"/>
        </w:rPr>
      </w:pPr>
    </w:p>
    <w:p w14:paraId="11B4C974" w14:textId="77777777" w:rsidR="00865120" w:rsidRDefault="00865120" w:rsidP="00865120">
      <w:pPr>
        <w:spacing w:line="360" w:lineRule="auto"/>
        <w:rPr>
          <w:rFonts w:ascii="Arial" w:hAnsi="Arial" w:cs="Arial"/>
          <w:b/>
          <w:bCs/>
          <w:sz w:val="22"/>
          <w:szCs w:val="22"/>
        </w:rPr>
      </w:pPr>
    </w:p>
    <w:p w14:paraId="5FA12734" w14:textId="54FA2CD1" w:rsidR="00865120" w:rsidRDefault="00235978" w:rsidP="00865120">
      <w:pPr>
        <w:spacing w:line="360" w:lineRule="auto"/>
        <w:rPr>
          <w:rFonts w:ascii="Arial" w:hAnsi="Arial" w:cs="Arial"/>
          <w:b/>
          <w:bCs/>
          <w:sz w:val="22"/>
          <w:szCs w:val="22"/>
        </w:rPr>
      </w:pPr>
      <w:r>
        <w:rPr>
          <w:rFonts w:ascii="Arial" w:hAnsi="Arial" w:cs="Arial"/>
          <w:b/>
          <w:bCs/>
          <w:sz w:val="22"/>
          <w:szCs w:val="22"/>
        </w:rPr>
        <w:t>##</w:t>
      </w:r>
      <w:r w:rsidR="00865120">
        <w:rPr>
          <w:rFonts w:ascii="Arial" w:hAnsi="Arial" w:cs="Arial"/>
          <w:b/>
          <w:bCs/>
          <w:sz w:val="22"/>
          <w:szCs w:val="22"/>
        </w:rPr>
        <w:t>Impressum:</w:t>
      </w:r>
    </w:p>
    <w:p w14:paraId="4469DB58" w14:textId="77777777" w:rsidR="00865120" w:rsidRDefault="00865120" w:rsidP="00865120">
      <w:pPr>
        <w:spacing w:line="360" w:lineRule="auto"/>
        <w:rPr>
          <w:rFonts w:ascii="Arial" w:hAnsi="Arial" w:cs="Arial"/>
          <w:b/>
          <w:bCs/>
          <w:sz w:val="22"/>
          <w:szCs w:val="22"/>
        </w:rPr>
      </w:pPr>
    </w:p>
    <w:p w14:paraId="2C109690" w14:textId="17C74E24" w:rsidR="00865120" w:rsidRDefault="00865120" w:rsidP="00865120">
      <w:pPr>
        <w:spacing w:line="360" w:lineRule="auto"/>
        <w:rPr>
          <w:rFonts w:ascii="Arial" w:hAnsi="Arial" w:cs="Arial"/>
          <w:b/>
          <w:bCs/>
          <w:sz w:val="22"/>
          <w:szCs w:val="22"/>
        </w:rPr>
      </w:pPr>
      <w:r>
        <w:rPr>
          <w:rFonts w:ascii="Arial" w:hAnsi="Arial" w:cs="Arial"/>
          <w:b/>
          <w:bCs/>
          <w:sz w:val="22"/>
          <w:szCs w:val="22"/>
        </w:rPr>
        <w:t>Blinden-</w:t>
      </w:r>
      <w:r w:rsidR="00171805">
        <w:rPr>
          <w:rFonts w:ascii="Arial" w:hAnsi="Arial" w:cs="Arial"/>
          <w:b/>
          <w:bCs/>
          <w:sz w:val="22"/>
          <w:szCs w:val="22"/>
        </w:rPr>
        <w:t xml:space="preserve"> </w:t>
      </w:r>
      <w:r>
        <w:rPr>
          <w:rFonts w:ascii="Arial" w:hAnsi="Arial" w:cs="Arial"/>
          <w:b/>
          <w:bCs/>
          <w:sz w:val="22"/>
          <w:szCs w:val="22"/>
        </w:rPr>
        <w:t>und</w:t>
      </w:r>
      <w:r w:rsidR="00171805">
        <w:rPr>
          <w:rFonts w:ascii="Arial" w:hAnsi="Arial" w:cs="Arial"/>
          <w:b/>
          <w:bCs/>
          <w:sz w:val="22"/>
          <w:szCs w:val="22"/>
        </w:rPr>
        <w:t xml:space="preserve"> </w:t>
      </w:r>
      <w:r>
        <w:rPr>
          <w:rFonts w:ascii="Arial" w:hAnsi="Arial" w:cs="Arial"/>
          <w:b/>
          <w:bCs/>
          <w:sz w:val="22"/>
          <w:szCs w:val="22"/>
        </w:rPr>
        <w:t>Sehbehindertenverein</w:t>
      </w:r>
      <w:r w:rsidR="00171805">
        <w:rPr>
          <w:rFonts w:ascii="Arial" w:hAnsi="Arial" w:cs="Arial"/>
          <w:b/>
          <w:bCs/>
          <w:sz w:val="22"/>
          <w:szCs w:val="22"/>
        </w:rPr>
        <w:t xml:space="preserve"> </w:t>
      </w:r>
      <w:r>
        <w:rPr>
          <w:rFonts w:ascii="Arial" w:hAnsi="Arial" w:cs="Arial"/>
          <w:b/>
          <w:bCs/>
          <w:sz w:val="22"/>
          <w:szCs w:val="22"/>
        </w:rPr>
        <w:t>Köln</w:t>
      </w:r>
      <w:r w:rsidR="00171805">
        <w:rPr>
          <w:rFonts w:ascii="Arial" w:hAnsi="Arial" w:cs="Arial"/>
          <w:b/>
          <w:bCs/>
          <w:sz w:val="22"/>
          <w:szCs w:val="22"/>
        </w:rPr>
        <w:t xml:space="preserve"> </w:t>
      </w:r>
      <w:r>
        <w:rPr>
          <w:rFonts w:ascii="Arial" w:hAnsi="Arial" w:cs="Arial"/>
          <w:b/>
          <w:bCs/>
          <w:sz w:val="22"/>
          <w:szCs w:val="22"/>
        </w:rPr>
        <w:t>e.V.</w:t>
      </w:r>
    </w:p>
    <w:p w14:paraId="136CD2C1" w14:textId="59E4766F" w:rsidR="00865120" w:rsidRDefault="00865120" w:rsidP="00865120">
      <w:pPr>
        <w:spacing w:line="360" w:lineRule="auto"/>
        <w:rPr>
          <w:rFonts w:ascii="Arial" w:hAnsi="Arial" w:cs="Arial"/>
          <w:b/>
          <w:bCs/>
          <w:sz w:val="22"/>
          <w:szCs w:val="22"/>
        </w:rPr>
      </w:pPr>
      <w:r>
        <w:rPr>
          <w:rFonts w:ascii="Arial" w:hAnsi="Arial" w:cs="Arial"/>
          <w:b/>
          <w:bCs/>
          <w:sz w:val="22"/>
          <w:szCs w:val="22"/>
        </w:rPr>
        <w:t>Hansaring</w:t>
      </w:r>
      <w:r w:rsidR="00171805">
        <w:rPr>
          <w:rFonts w:ascii="Arial" w:hAnsi="Arial" w:cs="Arial"/>
          <w:b/>
          <w:bCs/>
          <w:sz w:val="22"/>
          <w:szCs w:val="22"/>
        </w:rPr>
        <w:t xml:space="preserve"> </w:t>
      </w:r>
      <w:r>
        <w:rPr>
          <w:rFonts w:ascii="Arial" w:hAnsi="Arial" w:cs="Arial"/>
          <w:b/>
          <w:bCs/>
          <w:sz w:val="22"/>
          <w:szCs w:val="22"/>
        </w:rPr>
        <w:t>15,</w:t>
      </w:r>
      <w:r w:rsidR="00171805">
        <w:rPr>
          <w:rFonts w:ascii="Arial" w:hAnsi="Arial" w:cs="Arial"/>
          <w:b/>
          <w:bCs/>
          <w:sz w:val="22"/>
          <w:szCs w:val="22"/>
        </w:rPr>
        <w:t xml:space="preserve"> </w:t>
      </w:r>
      <w:r>
        <w:rPr>
          <w:rFonts w:ascii="Arial" w:hAnsi="Arial" w:cs="Arial"/>
          <w:b/>
          <w:bCs/>
          <w:sz w:val="22"/>
          <w:szCs w:val="22"/>
        </w:rPr>
        <w:t>50670</w:t>
      </w:r>
      <w:r w:rsidR="00171805">
        <w:rPr>
          <w:rFonts w:ascii="Arial" w:hAnsi="Arial" w:cs="Arial"/>
          <w:b/>
          <w:bCs/>
          <w:sz w:val="22"/>
          <w:szCs w:val="22"/>
        </w:rPr>
        <w:t xml:space="preserve"> </w:t>
      </w:r>
      <w:r>
        <w:rPr>
          <w:rFonts w:ascii="Arial" w:hAnsi="Arial" w:cs="Arial"/>
          <w:b/>
          <w:bCs/>
          <w:sz w:val="22"/>
          <w:szCs w:val="22"/>
        </w:rPr>
        <w:t>Köln</w:t>
      </w:r>
    </w:p>
    <w:p w14:paraId="50DDF1AE" w14:textId="52F57C4A" w:rsidR="00865120" w:rsidRDefault="00865120" w:rsidP="00865120">
      <w:pPr>
        <w:spacing w:line="360" w:lineRule="auto"/>
        <w:rPr>
          <w:rFonts w:ascii="Arial" w:hAnsi="Arial" w:cs="Arial"/>
          <w:b/>
          <w:bCs/>
          <w:sz w:val="22"/>
          <w:szCs w:val="22"/>
        </w:rPr>
      </w:pPr>
      <w:r>
        <w:rPr>
          <w:rFonts w:ascii="Arial" w:hAnsi="Arial" w:cs="Arial"/>
          <w:b/>
          <w:bCs/>
          <w:sz w:val="22"/>
          <w:szCs w:val="22"/>
        </w:rPr>
        <w:t>Tel.:</w:t>
      </w:r>
      <w:r w:rsidR="00171805">
        <w:rPr>
          <w:rFonts w:ascii="Arial" w:hAnsi="Arial" w:cs="Arial"/>
          <w:b/>
          <w:bCs/>
          <w:sz w:val="22"/>
          <w:szCs w:val="22"/>
        </w:rPr>
        <w:t xml:space="preserve"> </w:t>
      </w:r>
      <w:r>
        <w:rPr>
          <w:rFonts w:ascii="Arial" w:hAnsi="Arial" w:cs="Arial"/>
          <w:b/>
          <w:bCs/>
          <w:sz w:val="22"/>
          <w:szCs w:val="22"/>
        </w:rPr>
        <w:t>02</w:t>
      </w:r>
      <w:r w:rsidR="00171805">
        <w:rPr>
          <w:rFonts w:ascii="Arial" w:hAnsi="Arial" w:cs="Arial"/>
          <w:b/>
          <w:bCs/>
          <w:sz w:val="22"/>
          <w:szCs w:val="22"/>
        </w:rPr>
        <w:t xml:space="preserve"> </w:t>
      </w:r>
      <w:r>
        <w:rPr>
          <w:rFonts w:ascii="Arial" w:hAnsi="Arial" w:cs="Arial"/>
          <w:b/>
          <w:bCs/>
          <w:sz w:val="22"/>
          <w:szCs w:val="22"/>
        </w:rPr>
        <w:t>21</w:t>
      </w:r>
      <w:r w:rsidR="00171805">
        <w:rPr>
          <w:rFonts w:ascii="Arial" w:hAnsi="Arial" w:cs="Arial"/>
          <w:b/>
          <w:bCs/>
          <w:sz w:val="22"/>
          <w:szCs w:val="22"/>
        </w:rPr>
        <w:t xml:space="preserve"> </w:t>
      </w:r>
      <w:r>
        <w:rPr>
          <w:rFonts w:ascii="Arial" w:hAnsi="Arial" w:cs="Arial"/>
          <w:b/>
          <w:bCs/>
          <w:sz w:val="22"/>
          <w:szCs w:val="22"/>
        </w:rPr>
        <w:t>-</w:t>
      </w:r>
      <w:r w:rsidR="00171805">
        <w:rPr>
          <w:rFonts w:ascii="Arial" w:hAnsi="Arial" w:cs="Arial"/>
          <w:b/>
          <w:bCs/>
          <w:sz w:val="22"/>
          <w:szCs w:val="22"/>
        </w:rPr>
        <w:t xml:space="preserve"> </w:t>
      </w:r>
      <w:r>
        <w:rPr>
          <w:rFonts w:ascii="Arial" w:hAnsi="Arial" w:cs="Arial"/>
          <w:b/>
          <w:bCs/>
          <w:sz w:val="22"/>
          <w:szCs w:val="22"/>
        </w:rPr>
        <w:t>13</w:t>
      </w:r>
      <w:r w:rsidR="00171805">
        <w:rPr>
          <w:rFonts w:ascii="Arial" w:hAnsi="Arial" w:cs="Arial"/>
          <w:b/>
          <w:bCs/>
          <w:sz w:val="22"/>
          <w:szCs w:val="22"/>
        </w:rPr>
        <w:t xml:space="preserve"> </w:t>
      </w:r>
      <w:r>
        <w:rPr>
          <w:rFonts w:ascii="Arial" w:hAnsi="Arial" w:cs="Arial"/>
          <w:b/>
          <w:bCs/>
          <w:sz w:val="22"/>
          <w:szCs w:val="22"/>
        </w:rPr>
        <w:t>56</w:t>
      </w:r>
      <w:r w:rsidR="00171805">
        <w:rPr>
          <w:rFonts w:ascii="Arial" w:hAnsi="Arial" w:cs="Arial"/>
          <w:b/>
          <w:bCs/>
          <w:sz w:val="22"/>
          <w:szCs w:val="22"/>
        </w:rPr>
        <w:t xml:space="preserve"> </w:t>
      </w:r>
      <w:r>
        <w:rPr>
          <w:rFonts w:ascii="Arial" w:hAnsi="Arial" w:cs="Arial"/>
          <w:b/>
          <w:bCs/>
          <w:sz w:val="22"/>
          <w:szCs w:val="22"/>
        </w:rPr>
        <w:t>85</w:t>
      </w:r>
    </w:p>
    <w:p w14:paraId="6D8D898F" w14:textId="3DEA1B8F" w:rsidR="00865120" w:rsidRDefault="00865120" w:rsidP="00865120">
      <w:pPr>
        <w:spacing w:line="360" w:lineRule="auto"/>
        <w:rPr>
          <w:rFonts w:ascii="Arial" w:hAnsi="Arial" w:cs="Arial"/>
          <w:b/>
          <w:bCs/>
          <w:sz w:val="22"/>
          <w:szCs w:val="22"/>
          <w:lang w:val="it-IT"/>
        </w:rPr>
      </w:pPr>
      <w:r>
        <w:rPr>
          <w:rFonts w:ascii="Arial" w:hAnsi="Arial" w:cs="Arial"/>
          <w:b/>
          <w:bCs/>
          <w:sz w:val="22"/>
          <w:szCs w:val="22"/>
          <w:lang w:val="it-IT"/>
        </w:rPr>
        <w:t>Info-Tel.:</w:t>
      </w:r>
      <w:r w:rsidR="00171805">
        <w:rPr>
          <w:rFonts w:ascii="Arial" w:hAnsi="Arial" w:cs="Arial"/>
          <w:b/>
          <w:bCs/>
          <w:sz w:val="22"/>
          <w:szCs w:val="22"/>
          <w:lang w:val="it-IT"/>
        </w:rPr>
        <w:t xml:space="preserve"> </w:t>
      </w:r>
      <w:r>
        <w:rPr>
          <w:rFonts w:ascii="Arial" w:hAnsi="Arial" w:cs="Arial"/>
          <w:b/>
          <w:bCs/>
          <w:sz w:val="22"/>
          <w:szCs w:val="22"/>
          <w:lang w:val="it-IT"/>
        </w:rPr>
        <w:t>02</w:t>
      </w:r>
      <w:r w:rsidR="00171805">
        <w:rPr>
          <w:rFonts w:ascii="Arial" w:hAnsi="Arial" w:cs="Arial"/>
          <w:b/>
          <w:bCs/>
          <w:sz w:val="22"/>
          <w:szCs w:val="22"/>
          <w:lang w:val="it-IT"/>
        </w:rPr>
        <w:t xml:space="preserve"> </w:t>
      </w:r>
      <w:r>
        <w:rPr>
          <w:rFonts w:ascii="Arial" w:hAnsi="Arial" w:cs="Arial"/>
          <w:b/>
          <w:bCs/>
          <w:sz w:val="22"/>
          <w:szCs w:val="22"/>
          <w:lang w:val="it-IT"/>
        </w:rPr>
        <w:t>21</w:t>
      </w:r>
      <w:r w:rsidR="00171805">
        <w:rPr>
          <w:rFonts w:ascii="Arial" w:hAnsi="Arial" w:cs="Arial"/>
          <w:b/>
          <w:bCs/>
          <w:sz w:val="22"/>
          <w:szCs w:val="22"/>
          <w:lang w:val="it-IT"/>
        </w:rPr>
        <w:t xml:space="preserve"> </w:t>
      </w:r>
      <w:r>
        <w:rPr>
          <w:rFonts w:ascii="Arial" w:hAnsi="Arial" w:cs="Arial"/>
          <w:b/>
          <w:bCs/>
          <w:sz w:val="22"/>
          <w:szCs w:val="22"/>
          <w:lang w:val="it-IT"/>
        </w:rPr>
        <w:t>-</w:t>
      </w:r>
      <w:r w:rsidR="00171805">
        <w:rPr>
          <w:rFonts w:ascii="Arial" w:hAnsi="Arial" w:cs="Arial"/>
          <w:b/>
          <w:bCs/>
          <w:sz w:val="22"/>
          <w:szCs w:val="22"/>
          <w:lang w:val="it-IT"/>
        </w:rPr>
        <w:t xml:space="preserve"> </w:t>
      </w:r>
      <w:r>
        <w:rPr>
          <w:rFonts w:ascii="Arial" w:hAnsi="Arial" w:cs="Arial"/>
          <w:b/>
          <w:bCs/>
          <w:sz w:val="22"/>
          <w:szCs w:val="22"/>
          <w:lang w:val="it-IT"/>
        </w:rPr>
        <w:t>1</w:t>
      </w:r>
      <w:r w:rsidR="00171805">
        <w:rPr>
          <w:rFonts w:ascii="Arial" w:hAnsi="Arial" w:cs="Arial"/>
          <w:b/>
          <w:bCs/>
          <w:sz w:val="22"/>
          <w:szCs w:val="22"/>
          <w:lang w:val="it-IT"/>
        </w:rPr>
        <w:t xml:space="preserve"> </w:t>
      </w:r>
      <w:r>
        <w:rPr>
          <w:rFonts w:ascii="Arial" w:hAnsi="Arial" w:cs="Arial"/>
          <w:b/>
          <w:bCs/>
          <w:sz w:val="22"/>
          <w:szCs w:val="22"/>
          <w:lang w:val="it-IT"/>
        </w:rPr>
        <w:t>30</w:t>
      </w:r>
      <w:r w:rsidR="00171805">
        <w:rPr>
          <w:rFonts w:ascii="Arial" w:hAnsi="Arial" w:cs="Arial"/>
          <w:b/>
          <w:bCs/>
          <w:sz w:val="22"/>
          <w:szCs w:val="22"/>
          <w:lang w:val="it-IT"/>
        </w:rPr>
        <w:t xml:space="preserve"> </w:t>
      </w:r>
      <w:r>
        <w:rPr>
          <w:rFonts w:ascii="Arial" w:hAnsi="Arial" w:cs="Arial"/>
          <w:b/>
          <w:bCs/>
          <w:sz w:val="22"/>
          <w:szCs w:val="22"/>
          <w:lang w:val="it-IT"/>
        </w:rPr>
        <w:t>15</w:t>
      </w:r>
      <w:r w:rsidR="00171805">
        <w:rPr>
          <w:rFonts w:ascii="Arial" w:hAnsi="Arial" w:cs="Arial"/>
          <w:b/>
          <w:bCs/>
          <w:sz w:val="22"/>
          <w:szCs w:val="22"/>
          <w:lang w:val="it-IT"/>
        </w:rPr>
        <w:t xml:space="preserve"> </w:t>
      </w:r>
      <w:r>
        <w:rPr>
          <w:rFonts w:ascii="Arial" w:hAnsi="Arial" w:cs="Arial"/>
          <w:b/>
          <w:bCs/>
          <w:sz w:val="22"/>
          <w:szCs w:val="22"/>
          <w:lang w:val="it-IT"/>
        </w:rPr>
        <w:t>40</w:t>
      </w:r>
    </w:p>
    <w:p w14:paraId="69E31B9F" w14:textId="59B33C98" w:rsidR="00865120" w:rsidRDefault="00865120" w:rsidP="00865120">
      <w:pPr>
        <w:spacing w:line="360" w:lineRule="auto"/>
        <w:rPr>
          <w:rFonts w:ascii="Arial" w:hAnsi="Arial" w:cs="Arial"/>
          <w:b/>
          <w:bCs/>
          <w:sz w:val="22"/>
          <w:szCs w:val="22"/>
          <w:lang w:val="it-IT"/>
        </w:rPr>
      </w:pPr>
      <w:r>
        <w:rPr>
          <w:rFonts w:ascii="Arial" w:hAnsi="Arial" w:cs="Arial"/>
          <w:b/>
          <w:bCs/>
          <w:sz w:val="22"/>
          <w:szCs w:val="22"/>
          <w:lang w:val="it-IT"/>
        </w:rPr>
        <w:t>Fax:</w:t>
      </w:r>
      <w:r w:rsidR="00171805">
        <w:rPr>
          <w:rFonts w:ascii="Arial" w:hAnsi="Arial" w:cs="Arial"/>
          <w:b/>
          <w:bCs/>
          <w:sz w:val="22"/>
          <w:szCs w:val="22"/>
          <w:lang w:val="it-IT"/>
        </w:rPr>
        <w:t xml:space="preserve"> </w:t>
      </w:r>
      <w:r>
        <w:rPr>
          <w:rFonts w:ascii="Arial" w:hAnsi="Arial" w:cs="Arial"/>
          <w:b/>
          <w:bCs/>
          <w:sz w:val="22"/>
          <w:szCs w:val="22"/>
          <w:lang w:val="it-IT"/>
        </w:rPr>
        <w:t>02</w:t>
      </w:r>
      <w:r w:rsidR="00171805">
        <w:rPr>
          <w:rFonts w:ascii="Arial" w:hAnsi="Arial" w:cs="Arial"/>
          <w:b/>
          <w:bCs/>
          <w:sz w:val="22"/>
          <w:szCs w:val="22"/>
          <w:lang w:val="it-IT"/>
        </w:rPr>
        <w:t xml:space="preserve"> </w:t>
      </w:r>
      <w:r>
        <w:rPr>
          <w:rFonts w:ascii="Arial" w:hAnsi="Arial" w:cs="Arial"/>
          <w:b/>
          <w:bCs/>
          <w:sz w:val="22"/>
          <w:szCs w:val="22"/>
          <w:lang w:val="it-IT"/>
        </w:rPr>
        <w:t>21</w:t>
      </w:r>
      <w:r w:rsidR="00171805">
        <w:rPr>
          <w:rFonts w:ascii="Arial" w:hAnsi="Arial" w:cs="Arial"/>
          <w:b/>
          <w:bCs/>
          <w:sz w:val="22"/>
          <w:szCs w:val="22"/>
          <w:lang w:val="it-IT"/>
        </w:rPr>
        <w:t xml:space="preserve"> </w:t>
      </w:r>
      <w:r>
        <w:rPr>
          <w:rFonts w:ascii="Arial" w:hAnsi="Arial" w:cs="Arial"/>
          <w:b/>
          <w:bCs/>
          <w:sz w:val="22"/>
          <w:szCs w:val="22"/>
          <w:lang w:val="it-IT"/>
        </w:rPr>
        <w:t>-</w:t>
      </w:r>
      <w:r w:rsidR="00171805">
        <w:rPr>
          <w:rFonts w:ascii="Arial" w:hAnsi="Arial" w:cs="Arial"/>
          <w:b/>
          <w:bCs/>
          <w:sz w:val="22"/>
          <w:szCs w:val="22"/>
          <w:lang w:val="it-IT"/>
        </w:rPr>
        <w:t xml:space="preserve"> </w:t>
      </w:r>
      <w:r>
        <w:rPr>
          <w:rFonts w:ascii="Arial" w:hAnsi="Arial" w:cs="Arial"/>
          <w:b/>
          <w:bCs/>
          <w:sz w:val="22"/>
          <w:szCs w:val="22"/>
          <w:lang w:val="it-IT"/>
        </w:rPr>
        <w:t>3</w:t>
      </w:r>
      <w:r w:rsidR="00171805">
        <w:rPr>
          <w:rFonts w:ascii="Arial" w:hAnsi="Arial" w:cs="Arial"/>
          <w:b/>
          <w:bCs/>
          <w:sz w:val="22"/>
          <w:szCs w:val="22"/>
          <w:lang w:val="it-IT"/>
        </w:rPr>
        <w:t xml:space="preserve"> </w:t>
      </w:r>
      <w:r>
        <w:rPr>
          <w:rFonts w:ascii="Arial" w:hAnsi="Arial" w:cs="Arial"/>
          <w:b/>
          <w:bCs/>
          <w:sz w:val="22"/>
          <w:szCs w:val="22"/>
          <w:lang w:val="it-IT"/>
        </w:rPr>
        <w:t>48</w:t>
      </w:r>
      <w:r w:rsidR="00171805">
        <w:rPr>
          <w:rFonts w:ascii="Arial" w:hAnsi="Arial" w:cs="Arial"/>
          <w:b/>
          <w:bCs/>
          <w:sz w:val="22"/>
          <w:szCs w:val="22"/>
          <w:lang w:val="it-IT"/>
        </w:rPr>
        <w:t xml:space="preserve"> </w:t>
      </w:r>
      <w:r>
        <w:rPr>
          <w:rFonts w:ascii="Arial" w:hAnsi="Arial" w:cs="Arial"/>
          <w:b/>
          <w:bCs/>
          <w:sz w:val="22"/>
          <w:szCs w:val="22"/>
          <w:lang w:val="it-IT"/>
        </w:rPr>
        <w:t>93</w:t>
      </w:r>
      <w:r w:rsidR="00171805">
        <w:rPr>
          <w:rFonts w:ascii="Arial" w:hAnsi="Arial" w:cs="Arial"/>
          <w:b/>
          <w:bCs/>
          <w:sz w:val="22"/>
          <w:szCs w:val="22"/>
          <w:lang w:val="it-IT"/>
        </w:rPr>
        <w:t xml:space="preserve"> </w:t>
      </w:r>
      <w:r>
        <w:rPr>
          <w:rFonts w:ascii="Arial" w:hAnsi="Arial" w:cs="Arial"/>
          <w:b/>
          <w:bCs/>
          <w:sz w:val="22"/>
          <w:szCs w:val="22"/>
          <w:lang w:val="it-IT"/>
        </w:rPr>
        <w:t>85</w:t>
      </w:r>
    </w:p>
    <w:p w14:paraId="48A79986" w14:textId="45AD6CF7" w:rsidR="00865120" w:rsidRDefault="00235978" w:rsidP="00865120">
      <w:pPr>
        <w:spacing w:line="360" w:lineRule="auto"/>
        <w:rPr>
          <w:rFonts w:ascii="Arial" w:hAnsi="Arial" w:cs="Arial"/>
          <w:b/>
          <w:bCs/>
          <w:sz w:val="22"/>
          <w:szCs w:val="22"/>
          <w:lang w:val="it-IT"/>
        </w:rPr>
      </w:pPr>
      <w:hyperlink r:id="rId5" w:history="1">
        <w:r w:rsidR="00865120">
          <w:rPr>
            <w:rStyle w:val="Hyperlink"/>
            <w:rFonts w:ascii="Arial" w:hAnsi="Arial" w:cs="Arial"/>
            <w:b/>
            <w:bCs/>
            <w:sz w:val="22"/>
            <w:szCs w:val="22"/>
            <w:lang w:val="it-IT"/>
          </w:rPr>
          <w:t>info@bsv-koeln.org</w:t>
        </w:r>
      </w:hyperlink>
      <w:r w:rsidR="00865120">
        <w:rPr>
          <w:rFonts w:ascii="Arial" w:hAnsi="Arial" w:cs="Arial"/>
          <w:b/>
          <w:bCs/>
          <w:sz w:val="22"/>
          <w:szCs w:val="22"/>
          <w:lang w:val="it-IT"/>
        </w:rPr>
        <w:t>-</w:t>
      </w:r>
      <w:r w:rsidR="00171805">
        <w:rPr>
          <w:rFonts w:ascii="Arial" w:hAnsi="Arial" w:cs="Arial"/>
          <w:b/>
          <w:bCs/>
          <w:sz w:val="22"/>
          <w:szCs w:val="22"/>
          <w:lang w:val="it-IT"/>
        </w:rPr>
        <w:t xml:space="preserve"> </w:t>
      </w:r>
      <w:hyperlink r:id="rId6" w:history="1">
        <w:r w:rsidR="00865120">
          <w:rPr>
            <w:rStyle w:val="Hyperlink"/>
            <w:rFonts w:ascii="Arial" w:hAnsi="Arial" w:cs="Arial"/>
            <w:b/>
            <w:bCs/>
            <w:sz w:val="22"/>
            <w:szCs w:val="22"/>
            <w:lang w:val="it-IT"/>
          </w:rPr>
          <w:t>www.bsv-koeln.org</w:t>
        </w:r>
      </w:hyperlink>
    </w:p>
    <w:p w14:paraId="60B97FB2" w14:textId="36F9306F" w:rsidR="00865120" w:rsidRDefault="00865120" w:rsidP="00865120">
      <w:pPr>
        <w:spacing w:line="360" w:lineRule="auto"/>
        <w:rPr>
          <w:rFonts w:ascii="Arial" w:hAnsi="Arial" w:cs="Arial"/>
          <w:b/>
          <w:bCs/>
          <w:sz w:val="22"/>
          <w:szCs w:val="22"/>
        </w:rPr>
      </w:pPr>
      <w:r>
        <w:rPr>
          <w:rFonts w:ascii="Arial" w:hAnsi="Arial" w:cs="Arial"/>
          <w:b/>
          <w:bCs/>
          <w:sz w:val="22"/>
          <w:szCs w:val="22"/>
        </w:rPr>
        <w:t>Sparkasse</w:t>
      </w:r>
      <w:r w:rsidR="00171805">
        <w:rPr>
          <w:rFonts w:ascii="Arial" w:hAnsi="Arial" w:cs="Arial"/>
          <w:b/>
          <w:bCs/>
          <w:sz w:val="22"/>
          <w:szCs w:val="22"/>
        </w:rPr>
        <w:t xml:space="preserve"> </w:t>
      </w:r>
      <w:r>
        <w:rPr>
          <w:rFonts w:ascii="Arial" w:hAnsi="Arial" w:cs="Arial"/>
          <w:b/>
          <w:bCs/>
          <w:sz w:val="22"/>
          <w:szCs w:val="22"/>
        </w:rPr>
        <w:t>KölnBonn</w:t>
      </w:r>
    </w:p>
    <w:p w14:paraId="4764BD95" w14:textId="2CD4C2DF" w:rsidR="00865120" w:rsidRDefault="00865120" w:rsidP="00865120">
      <w:pPr>
        <w:spacing w:line="360" w:lineRule="auto"/>
        <w:rPr>
          <w:rFonts w:ascii="Arial" w:hAnsi="Arial" w:cs="Arial"/>
          <w:b/>
          <w:bCs/>
          <w:sz w:val="22"/>
          <w:szCs w:val="22"/>
        </w:rPr>
      </w:pPr>
      <w:r>
        <w:rPr>
          <w:rFonts w:ascii="Arial" w:hAnsi="Arial" w:cs="Arial"/>
          <w:b/>
          <w:bCs/>
          <w:sz w:val="22"/>
          <w:szCs w:val="22"/>
        </w:rPr>
        <w:t>IBAN:</w:t>
      </w:r>
      <w:r w:rsidR="00171805">
        <w:rPr>
          <w:rFonts w:ascii="Arial" w:hAnsi="Arial" w:cs="Arial"/>
          <w:b/>
          <w:bCs/>
          <w:sz w:val="22"/>
          <w:szCs w:val="22"/>
        </w:rPr>
        <w:t xml:space="preserve"> </w:t>
      </w:r>
      <w:r>
        <w:rPr>
          <w:rFonts w:ascii="Arial" w:hAnsi="Arial" w:cs="Arial"/>
          <w:b/>
          <w:bCs/>
          <w:sz w:val="22"/>
          <w:szCs w:val="22"/>
        </w:rPr>
        <w:t>DE75</w:t>
      </w:r>
      <w:r w:rsidR="00171805">
        <w:rPr>
          <w:rFonts w:ascii="Arial" w:hAnsi="Arial" w:cs="Arial"/>
          <w:b/>
          <w:bCs/>
          <w:sz w:val="22"/>
          <w:szCs w:val="22"/>
        </w:rPr>
        <w:t xml:space="preserve"> </w:t>
      </w:r>
      <w:r>
        <w:rPr>
          <w:rFonts w:ascii="Arial" w:hAnsi="Arial" w:cs="Arial"/>
          <w:b/>
          <w:bCs/>
          <w:sz w:val="22"/>
          <w:szCs w:val="22"/>
        </w:rPr>
        <w:t>3705</w:t>
      </w:r>
      <w:r w:rsidR="00171805">
        <w:rPr>
          <w:rFonts w:ascii="Arial" w:hAnsi="Arial" w:cs="Arial"/>
          <w:b/>
          <w:bCs/>
          <w:sz w:val="22"/>
          <w:szCs w:val="22"/>
        </w:rPr>
        <w:t xml:space="preserve"> </w:t>
      </w:r>
      <w:r>
        <w:rPr>
          <w:rFonts w:ascii="Arial" w:hAnsi="Arial" w:cs="Arial"/>
          <w:b/>
          <w:bCs/>
          <w:sz w:val="22"/>
          <w:szCs w:val="22"/>
        </w:rPr>
        <w:t>0198</w:t>
      </w:r>
      <w:r w:rsidR="00171805">
        <w:rPr>
          <w:rFonts w:ascii="Arial" w:hAnsi="Arial" w:cs="Arial"/>
          <w:b/>
          <w:bCs/>
          <w:sz w:val="22"/>
          <w:szCs w:val="22"/>
        </w:rPr>
        <w:t xml:space="preserve"> </w:t>
      </w:r>
      <w:r>
        <w:rPr>
          <w:rFonts w:ascii="Arial" w:hAnsi="Arial" w:cs="Arial"/>
          <w:b/>
          <w:bCs/>
          <w:sz w:val="22"/>
          <w:szCs w:val="22"/>
        </w:rPr>
        <w:t>0014</w:t>
      </w:r>
      <w:r w:rsidR="00171805">
        <w:rPr>
          <w:rFonts w:ascii="Arial" w:hAnsi="Arial" w:cs="Arial"/>
          <w:b/>
          <w:bCs/>
          <w:sz w:val="22"/>
          <w:szCs w:val="22"/>
        </w:rPr>
        <w:t xml:space="preserve"> </w:t>
      </w:r>
      <w:r>
        <w:rPr>
          <w:rFonts w:ascii="Arial" w:hAnsi="Arial" w:cs="Arial"/>
          <w:b/>
          <w:bCs/>
          <w:sz w:val="22"/>
          <w:szCs w:val="22"/>
        </w:rPr>
        <w:t>8122</w:t>
      </w:r>
      <w:r w:rsidR="00171805">
        <w:rPr>
          <w:rFonts w:ascii="Arial" w:hAnsi="Arial" w:cs="Arial"/>
          <w:b/>
          <w:bCs/>
          <w:sz w:val="22"/>
          <w:szCs w:val="22"/>
        </w:rPr>
        <w:t xml:space="preserve"> </w:t>
      </w:r>
      <w:r>
        <w:rPr>
          <w:rFonts w:ascii="Arial" w:hAnsi="Arial" w:cs="Arial"/>
          <w:b/>
          <w:bCs/>
          <w:sz w:val="22"/>
          <w:szCs w:val="22"/>
        </w:rPr>
        <w:t>26</w:t>
      </w:r>
    </w:p>
    <w:p w14:paraId="7EC9E8DF" w14:textId="5952914B" w:rsidR="00865120" w:rsidRDefault="00865120" w:rsidP="00865120">
      <w:pPr>
        <w:spacing w:line="360" w:lineRule="auto"/>
        <w:rPr>
          <w:rFonts w:ascii="Arial" w:hAnsi="Arial" w:cs="Arial"/>
          <w:sz w:val="22"/>
          <w:szCs w:val="22"/>
        </w:rPr>
      </w:pPr>
      <w:r>
        <w:rPr>
          <w:rFonts w:ascii="Arial" w:hAnsi="Arial" w:cs="Arial"/>
          <w:b/>
          <w:bCs/>
          <w:sz w:val="22"/>
          <w:szCs w:val="22"/>
        </w:rPr>
        <w:t>SWIFT-BIC:</w:t>
      </w:r>
      <w:r w:rsidR="00171805">
        <w:rPr>
          <w:rFonts w:ascii="Arial" w:hAnsi="Arial" w:cs="Arial"/>
          <w:b/>
          <w:bCs/>
          <w:sz w:val="22"/>
          <w:szCs w:val="22"/>
        </w:rPr>
        <w:t xml:space="preserve"> </w:t>
      </w:r>
      <w:r>
        <w:rPr>
          <w:rFonts w:ascii="Arial" w:hAnsi="Arial" w:cs="Arial"/>
          <w:b/>
          <w:bCs/>
          <w:sz w:val="22"/>
          <w:szCs w:val="22"/>
        </w:rPr>
        <w:t>COLSDE33</w:t>
      </w:r>
    </w:p>
    <w:p w14:paraId="22F7BADC" w14:textId="77777777" w:rsidR="003F7E28" w:rsidRDefault="003F7E28"/>
    <w:sectPr w:rsidR="003F7E28" w:rsidSect="00CC5CEF">
      <w:pgSz w:w="11906" w:h="16838"/>
      <w:pgMar w:top="1417" w:right="926"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20"/>
    <w:rsid w:val="000008FF"/>
    <w:rsid w:val="00054352"/>
    <w:rsid w:val="00086BE3"/>
    <w:rsid w:val="000A465A"/>
    <w:rsid w:val="000F4C9D"/>
    <w:rsid w:val="001212C0"/>
    <w:rsid w:val="00134DA6"/>
    <w:rsid w:val="00171805"/>
    <w:rsid w:val="002032AE"/>
    <w:rsid w:val="002253BF"/>
    <w:rsid w:val="00235978"/>
    <w:rsid w:val="002C76A2"/>
    <w:rsid w:val="002F4F0D"/>
    <w:rsid w:val="00344DA2"/>
    <w:rsid w:val="00377F5F"/>
    <w:rsid w:val="00387E0D"/>
    <w:rsid w:val="003A2B71"/>
    <w:rsid w:val="003E7276"/>
    <w:rsid w:val="003F7E28"/>
    <w:rsid w:val="004369E3"/>
    <w:rsid w:val="0049532D"/>
    <w:rsid w:val="004C3C8B"/>
    <w:rsid w:val="00500463"/>
    <w:rsid w:val="00504BDD"/>
    <w:rsid w:val="00514565"/>
    <w:rsid w:val="006327B9"/>
    <w:rsid w:val="00635A55"/>
    <w:rsid w:val="00646604"/>
    <w:rsid w:val="00674FF3"/>
    <w:rsid w:val="0068202E"/>
    <w:rsid w:val="0068494B"/>
    <w:rsid w:val="00721400"/>
    <w:rsid w:val="00753D97"/>
    <w:rsid w:val="00760DDE"/>
    <w:rsid w:val="008331AA"/>
    <w:rsid w:val="00865120"/>
    <w:rsid w:val="008A6D5C"/>
    <w:rsid w:val="00950177"/>
    <w:rsid w:val="00963180"/>
    <w:rsid w:val="00983A2B"/>
    <w:rsid w:val="009A0282"/>
    <w:rsid w:val="009B4A83"/>
    <w:rsid w:val="009E0807"/>
    <w:rsid w:val="00B0440A"/>
    <w:rsid w:val="00B5108B"/>
    <w:rsid w:val="00B532F0"/>
    <w:rsid w:val="00BB1EC4"/>
    <w:rsid w:val="00BD6EAB"/>
    <w:rsid w:val="00C62A3B"/>
    <w:rsid w:val="00CC5CEF"/>
    <w:rsid w:val="00D0551C"/>
    <w:rsid w:val="00D25868"/>
    <w:rsid w:val="00D37D87"/>
    <w:rsid w:val="00D6331F"/>
    <w:rsid w:val="00D949EE"/>
    <w:rsid w:val="00E01056"/>
    <w:rsid w:val="00E057FD"/>
    <w:rsid w:val="00E74FC4"/>
    <w:rsid w:val="00E92265"/>
    <w:rsid w:val="00F0045E"/>
    <w:rsid w:val="00F23E55"/>
    <w:rsid w:val="00F7412E"/>
    <w:rsid w:val="00FB1D88"/>
    <w:rsid w:val="00FB2731"/>
    <w:rsid w:val="00FF1F99"/>
    <w:rsid w:val="00FF23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9EEC6"/>
  <w15:chartTrackingRefBased/>
  <w15:docId w15:val="{3A1F22B1-E541-4FAD-98FD-C35DF2D3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65120"/>
    <w:rPr>
      <w:sz w:val="24"/>
      <w:szCs w:val="24"/>
    </w:rPr>
  </w:style>
  <w:style w:type="paragraph" w:styleId="berschrift3">
    <w:name w:val="heading 3"/>
    <w:basedOn w:val="Standard"/>
    <w:next w:val="Standard"/>
    <w:link w:val="berschrift3Zchn"/>
    <w:qFormat/>
    <w:rsid w:val="00865120"/>
    <w:pPr>
      <w:keepNext/>
      <w:widowControl w:val="0"/>
      <w:autoSpaceDE w:val="0"/>
      <w:autoSpaceDN w:val="0"/>
      <w:adjustRightInd w:val="0"/>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865120"/>
    <w:rPr>
      <w:rFonts w:ascii="Times New Roman" w:hAnsi="Times New Roman" w:cs="Times New Roman" w:hint="default"/>
      <w:color w:val="0000FF"/>
      <w:u w:val="single"/>
    </w:rPr>
  </w:style>
  <w:style w:type="character" w:customStyle="1" w:styleId="berschrift3Zchn">
    <w:name w:val="Überschrift 3 Zchn"/>
    <w:basedOn w:val="Absatz-Standardschriftart"/>
    <w:link w:val="berschrift3"/>
    <w:semiHidden/>
    <w:locked/>
    <w:rsid w:val="00865120"/>
    <w:rPr>
      <w:rFonts w:ascii="Arial" w:hAnsi="Arial" w:cs="Arial"/>
      <w:b/>
      <w:bCs/>
      <w:sz w:val="24"/>
      <w:szCs w:val="24"/>
      <w:lang w:val="de-DE" w:eastAsia="de-DE" w:bidi="ar-SA"/>
    </w:rPr>
  </w:style>
  <w:style w:type="character" w:styleId="HTMLZitat">
    <w:name w:val="HTML Cite"/>
    <w:basedOn w:val="Absatz-Standardschriftart"/>
    <w:rsid w:val="00D6331F"/>
    <w:rPr>
      <w:i w:val="0"/>
      <w:iCs w:val="0"/>
      <w:color w:val="006621"/>
    </w:rPr>
  </w:style>
  <w:style w:type="character" w:styleId="BesuchterLink">
    <w:name w:val="FollowedHyperlink"/>
    <w:basedOn w:val="Absatz-Standardschriftart"/>
    <w:rsid w:val="0068494B"/>
    <w:rPr>
      <w:color w:val="800080"/>
      <w:u w:val="single"/>
    </w:rPr>
  </w:style>
  <w:style w:type="character" w:styleId="Fett">
    <w:name w:val="Strong"/>
    <w:basedOn w:val="Absatz-Standardschriftart"/>
    <w:uiPriority w:val="22"/>
    <w:qFormat/>
    <w:rsid w:val="00171805"/>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421589">
      <w:bodyDiv w:val="1"/>
      <w:marLeft w:val="0"/>
      <w:marRight w:val="0"/>
      <w:marTop w:val="0"/>
      <w:marBottom w:val="0"/>
      <w:divBdr>
        <w:top w:val="none" w:sz="0" w:space="0" w:color="auto"/>
        <w:left w:val="none" w:sz="0" w:space="0" w:color="auto"/>
        <w:bottom w:val="none" w:sz="0" w:space="0" w:color="auto"/>
        <w:right w:val="none" w:sz="0" w:space="0" w:color="auto"/>
      </w:divBdr>
    </w:div>
    <w:div w:id="1436824476">
      <w:bodyDiv w:val="1"/>
      <w:marLeft w:val="0"/>
      <w:marRight w:val="0"/>
      <w:marTop w:val="0"/>
      <w:marBottom w:val="0"/>
      <w:divBdr>
        <w:top w:val="none" w:sz="0" w:space="0" w:color="auto"/>
        <w:left w:val="none" w:sz="0" w:space="0" w:color="auto"/>
        <w:bottom w:val="none" w:sz="0" w:space="0" w:color="auto"/>
        <w:right w:val="none" w:sz="0" w:space="0" w:color="auto"/>
      </w:divBdr>
    </w:div>
    <w:div w:id="181136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sv-koeln.org/" TargetMode="External"/><Relationship Id="rId5" Type="http://schemas.openxmlformats.org/officeDocument/2006/relationships/hyperlink" Target="mailto:info@bsv-koel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8F492-7275-4BB7-9709-D221D9EBE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1981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##BSVK - Rundschreiben 3 / 2016</vt:lpstr>
    </vt:vector>
  </TitlesOfParts>
  <Company>BLINDzeln</Company>
  <LinksUpToDate>false</LinksUpToDate>
  <CharactersWithSpaces>2292</CharactersWithSpaces>
  <SharedDoc>false</SharedDoc>
  <HLinks>
    <vt:vector size="24" baseType="variant">
      <vt:variant>
        <vt:i4>5701713</vt:i4>
      </vt:variant>
      <vt:variant>
        <vt:i4>9</vt:i4>
      </vt:variant>
      <vt:variant>
        <vt:i4>0</vt:i4>
      </vt:variant>
      <vt:variant>
        <vt:i4>5</vt:i4>
      </vt:variant>
      <vt:variant>
        <vt:lpwstr>http://www.bsv-koeln.org/</vt:lpwstr>
      </vt:variant>
      <vt:variant>
        <vt:lpwstr/>
      </vt:variant>
      <vt:variant>
        <vt:i4>2883664</vt:i4>
      </vt:variant>
      <vt:variant>
        <vt:i4>6</vt:i4>
      </vt:variant>
      <vt:variant>
        <vt:i4>0</vt:i4>
      </vt:variant>
      <vt:variant>
        <vt:i4>5</vt:i4>
      </vt:variant>
      <vt:variant>
        <vt:lpwstr>mailto:info@bsv-koeln.org</vt:lpwstr>
      </vt:variant>
      <vt:variant>
        <vt:lpwstr/>
      </vt:variant>
      <vt:variant>
        <vt:i4>7143526</vt:i4>
      </vt:variant>
      <vt:variant>
        <vt:i4>3</vt:i4>
      </vt:variant>
      <vt:variant>
        <vt:i4>0</vt:i4>
      </vt:variant>
      <vt:variant>
        <vt:i4>5</vt:i4>
      </vt:variant>
      <vt:variant>
        <vt:lpwstr>http://www.blautor.de/weihnachtslieder</vt:lpwstr>
      </vt:variant>
      <vt:variant>
        <vt:lpwstr/>
      </vt:variant>
      <vt:variant>
        <vt:i4>1179753</vt:i4>
      </vt:variant>
      <vt:variant>
        <vt:i4>0</vt:i4>
      </vt:variant>
      <vt:variant>
        <vt:i4>0</vt:i4>
      </vt:variant>
      <vt:variant>
        <vt:i4>5</vt:i4>
      </vt:variant>
      <vt:variant>
        <vt:lpwstr>mailto:mucha.christine@web.de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##BSVK - Rundschreiben 3 / 2016</dc:title>
  <dc:subject/>
  <dc:creator>BSV Köln</dc:creator>
  <cp:keywords/>
  <dc:description/>
  <cp:lastModifiedBy>Claudia Stratmann</cp:lastModifiedBy>
  <cp:revision>2</cp:revision>
  <cp:lastPrinted>2020-09-01T13:14:00Z</cp:lastPrinted>
  <dcterms:created xsi:type="dcterms:W3CDTF">2020-12-08T15:04:00Z</dcterms:created>
  <dcterms:modified xsi:type="dcterms:W3CDTF">2020-12-08T15:04:00Z</dcterms:modified>
</cp:coreProperties>
</file>